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C1" w:rsidRPr="00486134" w:rsidRDefault="00203DC1" w:rsidP="00486134">
      <w:pPr>
        <w:spacing w:after="0" w:line="240" w:lineRule="auto"/>
        <w:jc w:val="center"/>
        <w:rPr>
          <w:b/>
          <w:sz w:val="28"/>
        </w:rPr>
      </w:pPr>
      <w:r w:rsidRPr="00486134">
        <w:rPr>
          <w:b/>
          <w:sz w:val="28"/>
        </w:rPr>
        <w:t>Australian Lawyers for Human Rights</w:t>
      </w:r>
    </w:p>
    <w:p w:rsidR="00FB724D" w:rsidRPr="00486134" w:rsidRDefault="00203DC1" w:rsidP="00486134">
      <w:pPr>
        <w:spacing w:after="0" w:line="240" w:lineRule="auto"/>
        <w:jc w:val="center"/>
        <w:rPr>
          <w:b/>
          <w:sz w:val="28"/>
        </w:rPr>
      </w:pPr>
      <w:r w:rsidRPr="00486134">
        <w:rPr>
          <w:b/>
          <w:sz w:val="28"/>
        </w:rPr>
        <w:t>Sp</w:t>
      </w:r>
      <w:r w:rsidR="00FA7601">
        <w:rPr>
          <w:b/>
          <w:sz w:val="28"/>
        </w:rPr>
        <w:t>ecial General Meeting Minutes 11</w:t>
      </w:r>
      <w:r w:rsidRPr="00486134">
        <w:rPr>
          <w:b/>
          <w:sz w:val="28"/>
        </w:rPr>
        <w:t xml:space="preserve"> </w:t>
      </w:r>
      <w:r w:rsidR="007E4CA0" w:rsidRPr="00486134">
        <w:rPr>
          <w:b/>
          <w:sz w:val="28"/>
        </w:rPr>
        <w:t>April 201</w:t>
      </w:r>
      <w:r w:rsidR="00FA7601">
        <w:rPr>
          <w:b/>
          <w:sz w:val="28"/>
        </w:rPr>
        <w:t>6</w:t>
      </w:r>
    </w:p>
    <w:p w:rsidR="00486134" w:rsidRDefault="00486134" w:rsidP="00486134">
      <w:pPr>
        <w:spacing w:after="0" w:line="240" w:lineRule="auto"/>
      </w:pPr>
    </w:p>
    <w:p w:rsidR="007E4CA0" w:rsidRPr="004A2E9A" w:rsidRDefault="007E4CA0" w:rsidP="00486134">
      <w:pPr>
        <w:spacing w:after="0" w:line="240" w:lineRule="auto"/>
        <w:rPr>
          <w:b/>
        </w:rPr>
      </w:pPr>
      <w:r w:rsidRPr="004A2E9A">
        <w:rPr>
          <w:b/>
        </w:rPr>
        <w:t>Special general meeting</w:t>
      </w:r>
    </w:p>
    <w:p w:rsidR="007E4CA0" w:rsidRDefault="007E4CA0" w:rsidP="00486134">
      <w:pPr>
        <w:spacing w:after="0" w:line="240" w:lineRule="auto"/>
      </w:pPr>
      <w:r>
        <w:t>To consider and vote on</w:t>
      </w:r>
      <w:r w:rsidR="007D49E4">
        <w:t xml:space="preserve"> special resolution set out in S</w:t>
      </w:r>
      <w:r>
        <w:t xml:space="preserve">chedule in </w:t>
      </w:r>
      <w:r w:rsidR="007D49E4">
        <w:t>the Notic</w:t>
      </w:r>
      <w:r w:rsidR="00FA7601">
        <w:t>e of Annual General Meeting 2016</w:t>
      </w:r>
      <w:r w:rsidR="007D49E4">
        <w:t>.</w:t>
      </w:r>
    </w:p>
    <w:p w:rsidR="00486134" w:rsidRDefault="00486134" w:rsidP="00486134">
      <w:pPr>
        <w:spacing w:after="0" w:line="240" w:lineRule="auto"/>
      </w:pPr>
    </w:p>
    <w:p w:rsidR="00203DC1" w:rsidRDefault="004A2E9A" w:rsidP="00486134">
      <w:pPr>
        <w:spacing w:after="0" w:line="240" w:lineRule="auto"/>
      </w:pPr>
      <w:r>
        <w:t>Nathan Kennedy moved: that the changes to the Rules in the Special Resolution be passed</w:t>
      </w:r>
      <w:r w:rsidR="007D49E4">
        <w:t>. S</w:t>
      </w:r>
      <w:r w:rsidR="00FA7601">
        <w:t>econded by Ros</w:t>
      </w:r>
      <w:r w:rsidR="00FB724D">
        <w:t>lyn</w:t>
      </w:r>
      <w:r w:rsidR="00FA7601">
        <w:t xml:space="preserve"> Cook</w:t>
      </w:r>
      <w:r w:rsidR="007D49E4">
        <w:t>. Motion carried.</w:t>
      </w:r>
    </w:p>
    <w:p w:rsidR="00203DC1" w:rsidRDefault="00203DC1" w:rsidP="00486134">
      <w:pPr>
        <w:spacing w:after="0" w:line="240" w:lineRule="auto"/>
      </w:pPr>
      <w:r>
        <w:br w:type="page"/>
      </w:r>
    </w:p>
    <w:p w:rsidR="004A2E9A" w:rsidRPr="004A0B06" w:rsidRDefault="00203DC1" w:rsidP="00486134">
      <w:pPr>
        <w:spacing w:after="0" w:line="240" w:lineRule="auto"/>
        <w:jc w:val="center"/>
        <w:rPr>
          <w:b/>
          <w:sz w:val="28"/>
        </w:rPr>
      </w:pPr>
      <w:r w:rsidRPr="004A0B06">
        <w:rPr>
          <w:b/>
          <w:sz w:val="28"/>
        </w:rPr>
        <w:t>AUSTRALIAN LAWYERS FOR HUMAN RIGHTS</w:t>
      </w:r>
    </w:p>
    <w:p w:rsidR="004A2E9A" w:rsidRPr="004A0B06" w:rsidRDefault="00310668" w:rsidP="00486134">
      <w:pPr>
        <w:spacing w:after="0" w:line="240" w:lineRule="auto"/>
        <w:jc w:val="center"/>
        <w:rPr>
          <w:b/>
          <w:sz w:val="28"/>
        </w:rPr>
      </w:pPr>
      <w:r w:rsidRPr="004A0B06">
        <w:rPr>
          <w:b/>
          <w:sz w:val="28"/>
        </w:rPr>
        <w:t>ANNUAL GENERAL MEETING</w:t>
      </w:r>
      <w:r w:rsidR="00FB724D">
        <w:rPr>
          <w:b/>
          <w:sz w:val="28"/>
        </w:rPr>
        <w:t xml:space="preserve"> MINUTES 11 APRIL 2016</w:t>
      </w:r>
    </w:p>
    <w:p w:rsidR="00486134" w:rsidRDefault="00486134" w:rsidP="00486134">
      <w:pPr>
        <w:spacing w:after="0" w:line="240" w:lineRule="auto"/>
        <w:rPr>
          <w:b/>
        </w:rPr>
      </w:pPr>
    </w:p>
    <w:p w:rsidR="00486134" w:rsidRDefault="00486134" w:rsidP="00486134">
      <w:pPr>
        <w:spacing w:after="0" w:line="240" w:lineRule="auto"/>
        <w:rPr>
          <w:b/>
        </w:rPr>
      </w:pPr>
    </w:p>
    <w:p w:rsidR="006752D2" w:rsidRPr="006752D2" w:rsidRDefault="006752D2" w:rsidP="006752D2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 w:rsidRPr="006752D2">
        <w:rPr>
          <w:b/>
        </w:rPr>
        <w:t>Apologies</w:t>
      </w:r>
    </w:p>
    <w:p w:rsidR="00203DC1" w:rsidRPr="00CF560D" w:rsidRDefault="00FB724D" w:rsidP="00486134">
      <w:pPr>
        <w:spacing w:after="0" w:line="240" w:lineRule="auto"/>
      </w:pPr>
      <w:r>
        <w:t>Monique Hurley</w:t>
      </w:r>
    </w:p>
    <w:p w:rsidR="00486134" w:rsidRDefault="00486134" w:rsidP="00486134">
      <w:pPr>
        <w:spacing w:after="0" w:line="240" w:lineRule="auto"/>
        <w:rPr>
          <w:b/>
        </w:rPr>
      </w:pPr>
    </w:p>
    <w:p w:rsidR="00203DC1" w:rsidRPr="006752D2" w:rsidRDefault="00203DC1" w:rsidP="006752D2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 w:rsidRPr="006752D2">
        <w:rPr>
          <w:b/>
        </w:rPr>
        <w:t>Minutes</w:t>
      </w:r>
    </w:p>
    <w:p w:rsidR="000F0E72" w:rsidRDefault="00FB724D" w:rsidP="00486134">
      <w:pPr>
        <w:spacing w:after="0" w:line="240" w:lineRule="auto"/>
      </w:pPr>
      <w:r>
        <w:t xml:space="preserve">There is a spelling error for Katie Robinson’s name in the minutes. </w:t>
      </w:r>
      <w:r w:rsidR="000F0E72">
        <w:t>Roslyn Cook m</w:t>
      </w:r>
      <w:r>
        <w:t xml:space="preserve">oved approval of minutes of 2015 AGM. </w:t>
      </w:r>
      <w:proofErr w:type="spellStart"/>
      <w:r>
        <w:t>Jarrah</w:t>
      </w:r>
      <w:proofErr w:type="spellEnd"/>
      <w:r>
        <w:t xml:space="preserve"> </w:t>
      </w:r>
      <w:proofErr w:type="spellStart"/>
      <w:r>
        <w:t>Ekstein</w:t>
      </w:r>
      <w:proofErr w:type="spellEnd"/>
      <w:r w:rsidR="000F0E72">
        <w:t xml:space="preserve"> seconded.</w:t>
      </w:r>
    </w:p>
    <w:p w:rsidR="000F0E72" w:rsidRDefault="0068412D" w:rsidP="00486134">
      <w:pPr>
        <w:spacing w:after="0" w:line="240" w:lineRule="auto"/>
      </w:pPr>
      <w:r>
        <w:t>Motion</w:t>
      </w:r>
      <w:r w:rsidR="00310668">
        <w:t xml:space="preserve"> </w:t>
      </w:r>
      <w:r>
        <w:t>carried</w:t>
      </w:r>
      <w:r w:rsidR="00310668">
        <w:t>.</w:t>
      </w:r>
    </w:p>
    <w:p w:rsidR="00486134" w:rsidRDefault="00486134" w:rsidP="00486134">
      <w:pPr>
        <w:spacing w:after="0" w:line="240" w:lineRule="auto"/>
        <w:rPr>
          <w:b/>
        </w:rPr>
      </w:pPr>
    </w:p>
    <w:p w:rsidR="00310668" w:rsidRPr="0068412D" w:rsidRDefault="00310668" w:rsidP="0068412D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 w:rsidRPr="0068412D">
        <w:rPr>
          <w:b/>
        </w:rPr>
        <w:t>Reports of the Executive</w:t>
      </w:r>
    </w:p>
    <w:p w:rsidR="006752D2" w:rsidRPr="0068412D" w:rsidRDefault="006752D2" w:rsidP="006752D2">
      <w:pPr>
        <w:spacing w:after="0" w:line="240" w:lineRule="auto"/>
      </w:pPr>
      <w:r w:rsidRPr="0068412D">
        <w:t>Reports received f</w:t>
      </w:r>
      <w:r w:rsidR="00FB724D">
        <w:t>rom the Executive, including the</w:t>
      </w:r>
      <w:r w:rsidRPr="0068412D">
        <w:t xml:space="preserve"> </w:t>
      </w:r>
      <w:r w:rsidR="0068412D">
        <w:t xml:space="preserve">Treasurer’s </w:t>
      </w:r>
      <w:r w:rsidRPr="0068412D">
        <w:t>financial repo</w:t>
      </w:r>
      <w:r w:rsidR="00FB724D">
        <w:t>rt.</w:t>
      </w:r>
    </w:p>
    <w:p w:rsidR="00486134" w:rsidRDefault="00486134" w:rsidP="00486134">
      <w:pPr>
        <w:spacing w:after="0" w:line="240" w:lineRule="auto"/>
        <w:rPr>
          <w:b/>
        </w:rPr>
      </w:pPr>
    </w:p>
    <w:p w:rsidR="0068412D" w:rsidRPr="0068412D" w:rsidRDefault="0068412D" w:rsidP="0068412D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 w:rsidRPr="0068412D">
        <w:rPr>
          <w:b/>
        </w:rPr>
        <w:t>Special resolution to amend the rules of Australian Lawyers of Human Rights Incorporated</w:t>
      </w:r>
    </w:p>
    <w:p w:rsidR="0068412D" w:rsidRPr="0068412D" w:rsidRDefault="00466C2E" w:rsidP="00486134">
      <w:pPr>
        <w:spacing w:after="0" w:line="240" w:lineRule="auto"/>
      </w:pPr>
      <w:r>
        <w:t xml:space="preserve">Refer to the minutes of the Special General Meeting. </w:t>
      </w:r>
      <w:bookmarkStart w:id="0" w:name="_GoBack"/>
      <w:bookmarkEnd w:id="0"/>
      <w:r w:rsidR="0068412D" w:rsidRPr="0068412D">
        <w:t>Motion carried.</w:t>
      </w:r>
      <w:r w:rsidR="006120A4">
        <w:t xml:space="preserve"> </w:t>
      </w:r>
    </w:p>
    <w:p w:rsidR="0068412D" w:rsidRDefault="0068412D" w:rsidP="00486134">
      <w:pPr>
        <w:spacing w:after="0" w:line="240" w:lineRule="auto"/>
        <w:rPr>
          <w:b/>
        </w:rPr>
      </w:pPr>
    </w:p>
    <w:p w:rsidR="00FB724D" w:rsidRDefault="006468A9" w:rsidP="00486134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 w:rsidRPr="0068412D">
        <w:rPr>
          <w:b/>
        </w:rPr>
        <w:t>Election of office bearers</w:t>
      </w:r>
    </w:p>
    <w:p w:rsidR="006120A4" w:rsidRPr="00FB724D" w:rsidRDefault="006120A4" w:rsidP="00FB724D">
      <w:pPr>
        <w:pStyle w:val="ListParagraph"/>
        <w:spacing w:after="0" w:line="240" w:lineRule="auto"/>
        <w:ind w:left="284"/>
        <w:rPr>
          <w:b/>
        </w:rPr>
      </w:pPr>
    </w:p>
    <w:p w:rsidR="0068412D" w:rsidRDefault="007B2168" w:rsidP="00486134">
      <w:pPr>
        <w:spacing w:after="0" w:line="240" w:lineRule="auto"/>
      </w:pPr>
      <w:r>
        <w:t>Nominations were received from the following people for the following positions:</w:t>
      </w:r>
    </w:p>
    <w:p w:rsidR="007B2168" w:rsidRDefault="007B2168" w:rsidP="00486134">
      <w:pPr>
        <w:spacing w:after="0" w:line="240" w:lineRule="auto"/>
      </w:pPr>
    </w:p>
    <w:p w:rsidR="006468A9" w:rsidRDefault="006468A9" w:rsidP="007B2168">
      <w:pPr>
        <w:pStyle w:val="ListParagraph"/>
        <w:numPr>
          <w:ilvl w:val="0"/>
          <w:numId w:val="3"/>
        </w:numPr>
        <w:spacing w:after="0" w:line="240" w:lineRule="auto"/>
        <w:ind w:left="426"/>
      </w:pPr>
      <w:r>
        <w:t>President</w:t>
      </w:r>
      <w:r w:rsidR="00FB724D">
        <w:t>: Benedict Coyne</w:t>
      </w:r>
    </w:p>
    <w:p w:rsidR="006468A9" w:rsidRDefault="00FB724D" w:rsidP="007B2168">
      <w:pPr>
        <w:pStyle w:val="ListParagraph"/>
        <w:numPr>
          <w:ilvl w:val="0"/>
          <w:numId w:val="3"/>
        </w:numPr>
        <w:spacing w:after="0" w:line="240" w:lineRule="auto"/>
        <w:ind w:left="426"/>
      </w:pPr>
      <w:r>
        <w:t xml:space="preserve">Vice President: Kerry </w:t>
      </w:r>
      <w:proofErr w:type="spellStart"/>
      <w:r>
        <w:t>Weste</w:t>
      </w:r>
      <w:proofErr w:type="spellEnd"/>
    </w:p>
    <w:p w:rsidR="006468A9" w:rsidRDefault="00FB724D" w:rsidP="007B2168">
      <w:pPr>
        <w:pStyle w:val="ListParagraph"/>
        <w:numPr>
          <w:ilvl w:val="0"/>
          <w:numId w:val="3"/>
        </w:numPr>
        <w:spacing w:after="0" w:line="240" w:lineRule="auto"/>
        <w:ind w:left="426"/>
      </w:pPr>
      <w:r>
        <w:t>Treasurer: No nomination.</w:t>
      </w:r>
    </w:p>
    <w:p w:rsidR="006468A9" w:rsidRDefault="006468A9" w:rsidP="007B2168">
      <w:pPr>
        <w:pStyle w:val="ListParagraph"/>
        <w:numPr>
          <w:ilvl w:val="0"/>
          <w:numId w:val="3"/>
        </w:numPr>
        <w:spacing w:after="0" w:line="240" w:lineRule="auto"/>
        <w:ind w:left="426"/>
      </w:pPr>
      <w:r>
        <w:t xml:space="preserve">Secretary: Scott </w:t>
      </w:r>
      <w:proofErr w:type="spellStart"/>
      <w:r>
        <w:t>Calnan</w:t>
      </w:r>
      <w:proofErr w:type="spellEnd"/>
    </w:p>
    <w:p w:rsidR="006468A9" w:rsidRDefault="007B2168" w:rsidP="007B2168">
      <w:pPr>
        <w:pStyle w:val="ListParagraph"/>
        <w:numPr>
          <w:ilvl w:val="0"/>
          <w:numId w:val="3"/>
        </w:numPr>
        <w:spacing w:after="0" w:line="240" w:lineRule="auto"/>
        <w:ind w:left="426"/>
      </w:pPr>
      <w:r>
        <w:t>Ordinary M</w:t>
      </w:r>
      <w:r w:rsidR="0068412D">
        <w:t xml:space="preserve">embers: </w:t>
      </w:r>
      <w:proofErr w:type="spellStart"/>
      <w:r w:rsidR="006468A9">
        <w:t>Tamsin</w:t>
      </w:r>
      <w:proofErr w:type="spellEnd"/>
      <w:r w:rsidR="006468A9">
        <w:t xml:space="preserve"> Clarke</w:t>
      </w:r>
      <w:r w:rsidR="0068412D">
        <w:t xml:space="preserve"> (Freedoms</w:t>
      </w:r>
      <w:r w:rsidR="007A6BBD">
        <w:t>)</w:t>
      </w:r>
      <w:r>
        <w:t>; Natalie Wade (Disab</w:t>
      </w:r>
      <w:r w:rsidR="007A6BBD">
        <w:t>ility).</w:t>
      </w:r>
    </w:p>
    <w:p w:rsidR="0068412D" w:rsidRDefault="0068412D" w:rsidP="00486134">
      <w:pPr>
        <w:spacing w:after="0" w:line="240" w:lineRule="auto"/>
      </w:pPr>
    </w:p>
    <w:p w:rsidR="006120A4" w:rsidRDefault="006120A4" w:rsidP="00486134">
      <w:pPr>
        <w:spacing w:after="0" w:line="240" w:lineRule="auto"/>
      </w:pPr>
      <w:r>
        <w:t>No other nominations wer</w:t>
      </w:r>
      <w:r w:rsidR="00FB724D">
        <w:t>e received for each position</w:t>
      </w:r>
      <w:r w:rsidR="009E186B">
        <w:t xml:space="preserve"> and the positions were as a re</w:t>
      </w:r>
      <w:r w:rsidR="00FB724D">
        <w:t>sult declared filled.</w:t>
      </w:r>
    </w:p>
    <w:p w:rsidR="006120A4" w:rsidRDefault="006120A4" w:rsidP="00486134">
      <w:pPr>
        <w:spacing w:after="0" w:line="240" w:lineRule="auto"/>
      </w:pPr>
    </w:p>
    <w:p w:rsidR="0068412D" w:rsidRPr="0068412D" w:rsidRDefault="00D81103" w:rsidP="0068412D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>
        <w:rPr>
          <w:b/>
        </w:rPr>
        <w:t>Confirming nominees from State and Territory committees</w:t>
      </w:r>
    </w:p>
    <w:p w:rsidR="0068412D" w:rsidRPr="00D81103" w:rsidRDefault="00D81103" w:rsidP="00486134">
      <w:pPr>
        <w:spacing w:after="0" w:line="240" w:lineRule="auto"/>
      </w:pPr>
      <w:r w:rsidRPr="00D81103">
        <w:t>The following nominees for State and Territory Convenors were confirmed as convenors/alternates:</w:t>
      </w:r>
    </w:p>
    <w:p w:rsidR="00D81103" w:rsidRDefault="00D81103" w:rsidP="00486134">
      <w:pPr>
        <w:spacing w:after="0" w:line="240" w:lineRule="auto"/>
      </w:pPr>
    </w:p>
    <w:p w:rsidR="006120A4" w:rsidRDefault="006120A4" w:rsidP="006120A4">
      <w:pPr>
        <w:pStyle w:val="ListParagraph"/>
        <w:numPr>
          <w:ilvl w:val="0"/>
          <w:numId w:val="4"/>
        </w:numPr>
        <w:spacing w:after="0" w:line="240" w:lineRule="auto"/>
        <w:ind w:left="426"/>
      </w:pPr>
      <w:r>
        <w:t>S</w:t>
      </w:r>
      <w:r w:rsidR="009E186B">
        <w:t>A: Ester Pearson, Sean O’Flaherty</w:t>
      </w:r>
    </w:p>
    <w:p w:rsidR="001E015A" w:rsidRDefault="001E015A" w:rsidP="006120A4">
      <w:pPr>
        <w:pStyle w:val="ListParagraph"/>
        <w:numPr>
          <w:ilvl w:val="0"/>
          <w:numId w:val="4"/>
        </w:numPr>
        <w:spacing w:after="0" w:line="240" w:lineRule="auto"/>
        <w:ind w:left="426"/>
      </w:pPr>
      <w:r>
        <w:t xml:space="preserve">NSW: </w:t>
      </w:r>
      <w:proofErr w:type="spellStart"/>
      <w:r w:rsidR="006C7E2D">
        <w:t>Jarrah</w:t>
      </w:r>
      <w:proofErr w:type="spellEnd"/>
      <w:r w:rsidR="006C7E2D">
        <w:t xml:space="preserve"> </w:t>
      </w:r>
      <w:r w:rsidR="00EF0C0F">
        <w:t>Hoffman-</w:t>
      </w:r>
      <w:proofErr w:type="spellStart"/>
      <w:r w:rsidR="006C7E2D">
        <w:t>Ekstein</w:t>
      </w:r>
      <w:proofErr w:type="spellEnd"/>
      <w:r w:rsidR="006C7E2D">
        <w:t>, Amy Sinclair.</w:t>
      </w:r>
      <w:r w:rsidR="006120A4">
        <w:t xml:space="preserve"> </w:t>
      </w:r>
    </w:p>
    <w:p w:rsidR="006120A4" w:rsidRDefault="009E186B" w:rsidP="006120A4">
      <w:pPr>
        <w:pStyle w:val="ListParagraph"/>
        <w:numPr>
          <w:ilvl w:val="0"/>
          <w:numId w:val="4"/>
        </w:numPr>
        <w:spacing w:after="0" w:line="240" w:lineRule="auto"/>
        <w:ind w:left="426"/>
      </w:pPr>
      <w:r>
        <w:t xml:space="preserve">VIC: Adam Gregory, Andrew </w:t>
      </w:r>
      <w:proofErr w:type="spellStart"/>
      <w:r>
        <w:t>Millhouse</w:t>
      </w:r>
      <w:proofErr w:type="spellEnd"/>
      <w:r w:rsidR="006C7E2D">
        <w:t xml:space="preserve"> and Hector Sharpe.</w:t>
      </w:r>
    </w:p>
    <w:p w:rsidR="006120A4" w:rsidRDefault="006120A4" w:rsidP="006120A4">
      <w:pPr>
        <w:pStyle w:val="ListParagraph"/>
        <w:numPr>
          <w:ilvl w:val="0"/>
          <w:numId w:val="4"/>
        </w:numPr>
        <w:spacing w:after="0" w:line="240" w:lineRule="auto"/>
        <w:ind w:left="426"/>
      </w:pPr>
      <w:r>
        <w:t>QL</w:t>
      </w:r>
      <w:r w:rsidR="006C7E2D">
        <w:t xml:space="preserve">D: </w:t>
      </w:r>
      <w:proofErr w:type="spellStart"/>
      <w:r w:rsidR="006C7E2D">
        <w:t>Pree</w:t>
      </w:r>
      <w:proofErr w:type="spellEnd"/>
      <w:r w:rsidR="006C7E2D">
        <w:t xml:space="preserve"> Sharma</w:t>
      </w:r>
      <w:r w:rsidR="0004726E">
        <w:t xml:space="preserve">, Kate </w:t>
      </w:r>
      <w:proofErr w:type="spellStart"/>
      <w:r w:rsidR="0004726E">
        <w:t>Marchesi</w:t>
      </w:r>
      <w:proofErr w:type="spellEnd"/>
      <w:r w:rsidR="0004726E">
        <w:t>.</w:t>
      </w:r>
    </w:p>
    <w:p w:rsidR="006120A4" w:rsidRDefault="006120A4" w:rsidP="006120A4">
      <w:pPr>
        <w:pStyle w:val="ListParagraph"/>
        <w:numPr>
          <w:ilvl w:val="0"/>
          <w:numId w:val="4"/>
        </w:numPr>
        <w:spacing w:after="0" w:line="240" w:lineRule="auto"/>
        <w:ind w:left="426"/>
      </w:pPr>
      <w:r>
        <w:t>TAS:</w:t>
      </w:r>
      <w:r w:rsidR="009E186B">
        <w:t xml:space="preserve"> Jessica </w:t>
      </w:r>
      <w:proofErr w:type="spellStart"/>
      <w:r w:rsidR="009E186B">
        <w:t>Sabapathy</w:t>
      </w:r>
      <w:proofErr w:type="spellEnd"/>
      <w:r w:rsidR="009E186B">
        <w:t>, Georgia Burke</w:t>
      </w:r>
      <w:r w:rsidR="006C7E2D">
        <w:t>.</w:t>
      </w:r>
    </w:p>
    <w:p w:rsidR="006120A4" w:rsidRDefault="009E186B" w:rsidP="006120A4">
      <w:pPr>
        <w:pStyle w:val="ListParagraph"/>
        <w:numPr>
          <w:ilvl w:val="0"/>
          <w:numId w:val="4"/>
        </w:numPr>
        <w:spacing w:after="0" w:line="240" w:lineRule="auto"/>
        <w:ind w:left="426"/>
      </w:pPr>
      <w:r>
        <w:t>ACT: vacant</w:t>
      </w:r>
    </w:p>
    <w:p w:rsidR="006120A4" w:rsidRDefault="009E186B" w:rsidP="006120A4">
      <w:pPr>
        <w:pStyle w:val="ListParagraph"/>
        <w:numPr>
          <w:ilvl w:val="0"/>
          <w:numId w:val="4"/>
        </w:numPr>
        <w:spacing w:after="0" w:line="240" w:lineRule="auto"/>
        <w:ind w:left="426"/>
      </w:pPr>
      <w:r>
        <w:t>WA: vacant</w:t>
      </w:r>
    </w:p>
    <w:p w:rsidR="0068412D" w:rsidRDefault="0068412D" w:rsidP="00486134">
      <w:pPr>
        <w:spacing w:after="0" w:line="240" w:lineRule="auto"/>
      </w:pPr>
    </w:p>
    <w:p w:rsidR="00957186" w:rsidRPr="0068412D" w:rsidRDefault="0068412D" w:rsidP="0068412D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 w:rsidRPr="0068412D">
        <w:rPr>
          <w:b/>
        </w:rPr>
        <w:t>Other</w:t>
      </w:r>
      <w:r w:rsidR="00957186" w:rsidRPr="0068412D">
        <w:rPr>
          <w:b/>
        </w:rPr>
        <w:t xml:space="preserve"> business</w:t>
      </w:r>
    </w:p>
    <w:p w:rsidR="00D81103" w:rsidRPr="00957186" w:rsidRDefault="006C7E2D" w:rsidP="00486134">
      <w:pPr>
        <w:spacing w:after="0" w:line="240" w:lineRule="auto"/>
      </w:pPr>
      <w:r>
        <w:t>There was discussion of a proposal to make both Jenny and Roslyn acting Treasurers when Jenny was away</w:t>
      </w:r>
    </w:p>
    <w:sectPr w:rsidR="00D81103" w:rsidRPr="00957186" w:rsidSect="00A04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6078"/>
    <w:multiLevelType w:val="hybridMultilevel"/>
    <w:tmpl w:val="2758D7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C302D"/>
    <w:multiLevelType w:val="hybridMultilevel"/>
    <w:tmpl w:val="D2E05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3555D"/>
    <w:multiLevelType w:val="hybridMultilevel"/>
    <w:tmpl w:val="B290DA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71EF2"/>
    <w:multiLevelType w:val="hybridMultilevel"/>
    <w:tmpl w:val="B0902C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7E4CA0"/>
    <w:rsid w:val="00041EEF"/>
    <w:rsid w:val="000446AF"/>
    <w:rsid w:val="0004726E"/>
    <w:rsid w:val="000D2C1A"/>
    <w:rsid w:val="000F0E72"/>
    <w:rsid w:val="001E015A"/>
    <w:rsid w:val="001E52F1"/>
    <w:rsid w:val="00203DC1"/>
    <w:rsid w:val="002B2265"/>
    <w:rsid w:val="00310668"/>
    <w:rsid w:val="00370F5C"/>
    <w:rsid w:val="0044766C"/>
    <w:rsid w:val="00466C2E"/>
    <w:rsid w:val="00486134"/>
    <w:rsid w:val="004A0B06"/>
    <w:rsid w:val="004A2E9A"/>
    <w:rsid w:val="004B5CBE"/>
    <w:rsid w:val="005A5531"/>
    <w:rsid w:val="006120A4"/>
    <w:rsid w:val="006468A9"/>
    <w:rsid w:val="006752D2"/>
    <w:rsid w:val="0068412D"/>
    <w:rsid w:val="006C7E2D"/>
    <w:rsid w:val="007022A8"/>
    <w:rsid w:val="00740A32"/>
    <w:rsid w:val="007A6BBD"/>
    <w:rsid w:val="007B2168"/>
    <w:rsid w:val="007B2E8A"/>
    <w:rsid w:val="007D23CE"/>
    <w:rsid w:val="007D49E4"/>
    <w:rsid w:val="007E4CA0"/>
    <w:rsid w:val="00957186"/>
    <w:rsid w:val="009E186B"/>
    <w:rsid w:val="00A04007"/>
    <w:rsid w:val="00A43C00"/>
    <w:rsid w:val="00AA5263"/>
    <w:rsid w:val="00AD22F8"/>
    <w:rsid w:val="00BB24E7"/>
    <w:rsid w:val="00C64437"/>
    <w:rsid w:val="00CF560D"/>
    <w:rsid w:val="00D10278"/>
    <w:rsid w:val="00D16E12"/>
    <w:rsid w:val="00D20F82"/>
    <w:rsid w:val="00D23455"/>
    <w:rsid w:val="00D81103"/>
    <w:rsid w:val="00DD603F"/>
    <w:rsid w:val="00E15B89"/>
    <w:rsid w:val="00E17C71"/>
    <w:rsid w:val="00E84911"/>
    <w:rsid w:val="00EF0C0F"/>
    <w:rsid w:val="00FA7601"/>
    <w:rsid w:val="00FB724D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0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75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288</Words>
  <Characters>1645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Dumpling</dc:creator>
  <cp:keywords/>
  <dc:description/>
  <cp:lastModifiedBy>scott calnan</cp:lastModifiedBy>
  <cp:revision>6</cp:revision>
  <dcterms:created xsi:type="dcterms:W3CDTF">2017-04-01T05:57:00Z</dcterms:created>
  <dcterms:modified xsi:type="dcterms:W3CDTF">2017-04-10T04:43:00Z</dcterms:modified>
</cp:coreProperties>
</file>